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C4" w:rsidRDefault="00706EC4" w:rsidP="00706EC4">
      <w:r>
        <w:t xml:space="preserve">                                                                      </w:t>
      </w:r>
      <w:r w:rsidRPr="009558F1">
        <w:rPr>
          <w:noProof/>
        </w:rPr>
        <w:drawing>
          <wp:inline distT="0" distB="0" distL="0" distR="0">
            <wp:extent cx="533400" cy="6286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6EC4" w:rsidRPr="00952AD9" w:rsidRDefault="00706EC4" w:rsidP="00706EC4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 w:rsidRPr="00952AD9">
        <w:rPr>
          <w:b/>
          <w:bCs/>
          <w:sz w:val="28"/>
          <w:szCs w:val="28"/>
        </w:rPr>
        <w:t>Администрация</w:t>
      </w:r>
    </w:p>
    <w:p w:rsidR="00706EC4" w:rsidRPr="00952AD9" w:rsidRDefault="00706EC4" w:rsidP="00706EC4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52AD9">
        <w:rPr>
          <w:b/>
          <w:bCs/>
          <w:sz w:val="28"/>
          <w:szCs w:val="28"/>
        </w:rPr>
        <w:t xml:space="preserve">МО </w:t>
      </w:r>
      <w:r w:rsidRPr="00952A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Приморское городское</w:t>
      </w:r>
      <w:r w:rsidRPr="00952AD9">
        <w:rPr>
          <w:b/>
          <w:sz w:val="28"/>
          <w:szCs w:val="28"/>
        </w:rPr>
        <w:t xml:space="preserve"> </w:t>
      </w:r>
      <w:r w:rsidRPr="00952AD9">
        <w:rPr>
          <w:b/>
          <w:bCs/>
          <w:sz w:val="28"/>
          <w:szCs w:val="28"/>
        </w:rPr>
        <w:t xml:space="preserve"> </w:t>
      </w:r>
      <w:r w:rsidRPr="00952AD9"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 w:rsidRPr="00952AD9">
        <w:rPr>
          <w:sz w:val="28"/>
          <w:szCs w:val="28"/>
        </w:rPr>
        <w:t xml:space="preserve"> </w:t>
      </w:r>
      <w:r w:rsidRPr="00952AD9">
        <w:rPr>
          <w:b/>
          <w:bCs/>
          <w:sz w:val="28"/>
          <w:szCs w:val="28"/>
        </w:rPr>
        <w:t>области</w:t>
      </w:r>
    </w:p>
    <w:p w:rsidR="00706EC4" w:rsidRPr="00952AD9" w:rsidRDefault="00706EC4" w:rsidP="00706EC4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706EC4" w:rsidRDefault="00706EC4" w:rsidP="00706EC4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 w:rsidRPr="00952AD9">
        <w:rPr>
          <w:b/>
          <w:sz w:val="28"/>
          <w:szCs w:val="28"/>
        </w:rPr>
        <w:t xml:space="preserve">                     РАСПОРЯЖЕНИЕ</w:t>
      </w:r>
    </w:p>
    <w:p w:rsidR="00706EC4" w:rsidRDefault="00706EC4" w:rsidP="00706EC4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6EC4" w:rsidRPr="00F51B66" w:rsidRDefault="00F51B66" w:rsidP="00706EC4">
      <w:pPr>
        <w:autoSpaceDE w:val="0"/>
        <w:autoSpaceDN w:val="0"/>
        <w:adjustRightInd w:val="0"/>
        <w:spacing w:line="302" w:lineRule="exact"/>
        <w:jc w:val="both"/>
      </w:pPr>
      <w:r w:rsidRPr="00F51B66">
        <w:t>21</w:t>
      </w:r>
      <w:r w:rsidR="00706EC4" w:rsidRPr="00F51B66">
        <w:t>.09.20</w:t>
      </w:r>
      <w:r w:rsidR="00E1499D" w:rsidRPr="00F51B66">
        <w:t>2</w:t>
      </w:r>
      <w:r w:rsidRPr="00F51B66">
        <w:t>3</w:t>
      </w:r>
      <w:r w:rsidR="00706EC4" w:rsidRPr="00F51B66">
        <w:t xml:space="preserve">                                                                             </w:t>
      </w:r>
      <w:r w:rsidRPr="00F51B66">
        <w:t xml:space="preserve">           </w:t>
      </w:r>
      <w:r w:rsidR="00706EC4" w:rsidRPr="00F51B66">
        <w:t xml:space="preserve">   </w:t>
      </w:r>
      <w:r w:rsidR="00180D71">
        <w:t xml:space="preserve">                          </w:t>
      </w:r>
      <w:r w:rsidR="00706EC4" w:rsidRPr="00F51B66">
        <w:t xml:space="preserve"> № </w:t>
      </w:r>
      <w:r w:rsidR="00FC31A8" w:rsidRPr="00F51B66">
        <w:t>1</w:t>
      </w:r>
      <w:r w:rsidRPr="00F51B66">
        <w:t>57</w:t>
      </w:r>
      <w:r w:rsidR="003C58B7" w:rsidRPr="00F51B66">
        <w:t>-р</w:t>
      </w:r>
    </w:p>
    <w:p w:rsidR="00706EC4" w:rsidRPr="00F51B66" w:rsidRDefault="00706EC4" w:rsidP="00706EC4">
      <w:pPr>
        <w:autoSpaceDE w:val="0"/>
        <w:autoSpaceDN w:val="0"/>
        <w:adjustRightInd w:val="0"/>
        <w:spacing w:line="302" w:lineRule="exact"/>
        <w:jc w:val="both"/>
      </w:pPr>
    </w:p>
    <w:p w:rsidR="00706EC4" w:rsidRPr="00F51B66" w:rsidRDefault="00706EC4" w:rsidP="00706EC4">
      <w:pPr>
        <w:shd w:val="clear" w:color="auto" w:fill="FFFFFF"/>
        <w:spacing w:line="274" w:lineRule="exact"/>
      </w:pPr>
      <w:r w:rsidRPr="00F51B66">
        <w:rPr>
          <w:rStyle w:val="FontStyle13"/>
        </w:rPr>
        <w:t xml:space="preserve">О </w:t>
      </w:r>
      <w:r w:rsidR="009373F3" w:rsidRPr="00F51B66">
        <w:rPr>
          <w:rStyle w:val="FontStyle13"/>
        </w:rPr>
        <w:t>начале отопительного сезона 202</w:t>
      </w:r>
      <w:r w:rsidR="00515C11">
        <w:rPr>
          <w:rStyle w:val="FontStyle13"/>
        </w:rPr>
        <w:t>3</w:t>
      </w:r>
      <w:r w:rsidRPr="00F51B66">
        <w:rPr>
          <w:rStyle w:val="FontStyle13"/>
        </w:rPr>
        <w:t>-202</w:t>
      </w:r>
      <w:r w:rsidR="00515C11">
        <w:rPr>
          <w:rStyle w:val="FontStyle13"/>
        </w:rPr>
        <w:t>4</w:t>
      </w:r>
      <w:r w:rsidR="003720B7" w:rsidRPr="00F51B66">
        <w:rPr>
          <w:rStyle w:val="FontStyle13"/>
        </w:rPr>
        <w:t xml:space="preserve"> г.г.                                                                                      в  </w:t>
      </w:r>
      <w:r w:rsidRPr="00F51B66">
        <w:rPr>
          <w:rStyle w:val="FontStyle13"/>
        </w:rPr>
        <w:t xml:space="preserve">населенных пунктах </w:t>
      </w:r>
      <w:r w:rsidRPr="00F51B66">
        <w:rPr>
          <w:bCs/>
        </w:rPr>
        <w:t xml:space="preserve">МО                                                                                                            </w:t>
      </w:r>
      <w:r w:rsidRPr="00F51B66">
        <w:t xml:space="preserve">«Приморское городское </w:t>
      </w:r>
      <w:r w:rsidRPr="00F51B66">
        <w:rPr>
          <w:bCs/>
        </w:rPr>
        <w:t xml:space="preserve"> </w:t>
      </w:r>
      <w:r w:rsidRPr="00F51B66">
        <w:t>поселение»</w:t>
      </w:r>
      <w:r w:rsidRPr="00F51B66">
        <w:rPr>
          <w:b/>
        </w:rPr>
        <w:t xml:space="preserve"> </w:t>
      </w:r>
      <w:r w:rsidR="003720B7" w:rsidRPr="00F51B66">
        <w:rPr>
          <w:b/>
        </w:rPr>
        <w:t xml:space="preserve">                                                                                                              </w:t>
      </w:r>
      <w:r w:rsidR="003720B7" w:rsidRPr="00F51B66">
        <w:t>Выборгского района Ленинградской области</w:t>
      </w:r>
      <w:r w:rsidRPr="00F51B66">
        <w:t xml:space="preserve">                                                                                                                      </w:t>
      </w:r>
    </w:p>
    <w:p w:rsidR="00706EC4" w:rsidRPr="00F51B66" w:rsidRDefault="00706EC4" w:rsidP="00706EC4">
      <w:r w:rsidRPr="00F51B66">
        <w:t xml:space="preserve">  </w:t>
      </w:r>
    </w:p>
    <w:p w:rsidR="00706EC4" w:rsidRDefault="00706EC4" w:rsidP="00706EC4">
      <w:pPr>
        <w:jc w:val="both"/>
      </w:pPr>
      <w:r w:rsidRPr="00F51B66">
        <w:t xml:space="preserve">        </w:t>
      </w:r>
      <w:proofErr w:type="gramStart"/>
      <w:r w:rsidRPr="00F51B66">
        <w:t xml:space="preserve">В соответствии с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 июня 2008 года № 177, распоряжением администрации МО «Выборгский район» Ленинградской области от </w:t>
      </w:r>
      <w:r w:rsidR="008F62A8">
        <w:t>20</w:t>
      </w:r>
      <w:r w:rsidRPr="00F51B66">
        <w:t xml:space="preserve"> сентября 20</w:t>
      </w:r>
      <w:r w:rsidR="00A346A5" w:rsidRPr="00F51B66">
        <w:t>2</w:t>
      </w:r>
      <w:r w:rsidR="008F62A8">
        <w:t>3</w:t>
      </w:r>
      <w:r w:rsidRPr="00F51B66">
        <w:t xml:space="preserve"> года № </w:t>
      </w:r>
      <w:r w:rsidR="001A7A11" w:rsidRPr="00F51B66">
        <w:t>6</w:t>
      </w:r>
      <w:r w:rsidR="008F62A8">
        <w:t>73</w:t>
      </w:r>
      <w:r w:rsidRPr="00F51B66">
        <w:t>-р, в связи с наступлением осенне-зимнего периода, рекомендовать  руководителям теплоснабжающих и жилищно-эксплуатационных организаций всех форм собственности, осуществляющих деятельность на территории МО «Приморское городское поселение»</w:t>
      </w:r>
      <w:r w:rsidR="003E025D">
        <w:t xml:space="preserve"> </w:t>
      </w:r>
      <w:r w:rsidR="003E025D" w:rsidRPr="00F51B66">
        <w:t>Выборгского</w:t>
      </w:r>
      <w:proofErr w:type="gramEnd"/>
      <w:r w:rsidR="003E025D" w:rsidRPr="00F51B66">
        <w:t xml:space="preserve"> района Ленинградской области</w:t>
      </w:r>
      <w:r w:rsidRPr="00F51B66">
        <w:t>,</w:t>
      </w:r>
    </w:p>
    <w:p w:rsidR="00A84984" w:rsidRPr="00F51B66" w:rsidRDefault="00A84984" w:rsidP="00706EC4">
      <w:pPr>
        <w:jc w:val="both"/>
      </w:pPr>
    </w:p>
    <w:p w:rsidR="001A7A11" w:rsidRPr="00F51B66" w:rsidRDefault="001A7A11" w:rsidP="00706EC4">
      <w:pPr>
        <w:pStyle w:val="Style8"/>
        <w:widowControl/>
        <w:tabs>
          <w:tab w:val="left" w:pos="1138"/>
        </w:tabs>
        <w:spacing w:before="86"/>
        <w:ind w:right="19"/>
        <w:rPr>
          <w:rStyle w:val="FontStyle13"/>
        </w:rPr>
      </w:pPr>
      <w:r w:rsidRPr="00F51B66">
        <w:rPr>
          <w:rStyle w:val="FontStyle13"/>
        </w:rPr>
        <w:t>1.</w:t>
      </w:r>
      <w:r w:rsidRPr="00F51B66">
        <w:rPr>
          <w:rStyle w:val="FontStyle13"/>
        </w:rPr>
        <w:tab/>
        <w:t>Организовать опробование систем коммунального теплоснабжения и резервных топливных хозяйств в работе (пробное протапливание).</w:t>
      </w:r>
    </w:p>
    <w:p w:rsidR="001A7A11" w:rsidRPr="00F51B66" w:rsidRDefault="001A7A11" w:rsidP="00706EC4">
      <w:pPr>
        <w:pStyle w:val="Style8"/>
        <w:widowControl/>
        <w:tabs>
          <w:tab w:val="left" w:pos="1138"/>
        </w:tabs>
        <w:spacing w:before="86"/>
        <w:ind w:right="19"/>
        <w:rPr>
          <w:rStyle w:val="FontStyle13"/>
        </w:rPr>
      </w:pPr>
      <w:r w:rsidRPr="00F51B66">
        <w:rPr>
          <w:rStyle w:val="FontStyle13"/>
        </w:rPr>
        <w:t>Недостатки в работе источников</w:t>
      </w:r>
      <w:r w:rsidR="003C58B7" w:rsidRPr="00F51B66">
        <w:rPr>
          <w:rStyle w:val="FontStyle13"/>
        </w:rPr>
        <w:t xml:space="preserve"> теплоснабжения, тепловых сетей и систем отопления потребителей устранить по мере их выявления.</w:t>
      </w:r>
    </w:p>
    <w:p w:rsidR="00706EC4" w:rsidRPr="00F51B66" w:rsidRDefault="003C58B7" w:rsidP="00E04182">
      <w:pPr>
        <w:pStyle w:val="Style8"/>
        <w:widowControl/>
        <w:tabs>
          <w:tab w:val="left" w:pos="1138"/>
        </w:tabs>
        <w:spacing w:line="240" w:lineRule="auto"/>
        <w:ind w:right="19"/>
        <w:rPr>
          <w:rStyle w:val="FontStyle13"/>
        </w:rPr>
      </w:pPr>
      <w:r w:rsidRPr="00F51B66">
        <w:rPr>
          <w:rStyle w:val="FontStyle13"/>
        </w:rPr>
        <w:t>2</w:t>
      </w:r>
      <w:r w:rsidR="00706EC4" w:rsidRPr="00F51B66">
        <w:rPr>
          <w:rStyle w:val="FontStyle13"/>
        </w:rPr>
        <w:t>.</w:t>
      </w:r>
      <w:r w:rsidR="00706EC4" w:rsidRPr="00F51B66">
        <w:rPr>
          <w:rStyle w:val="FontStyle13"/>
        </w:rPr>
        <w:tab/>
      </w:r>
      <w:r w:rsidR="00046779" w:rsidRPr="00F51B66">
        <w:rPr>
          <w:rStyle w:val="FontStyle13"/>
        </w:rPr>
        <w:t>С</w:t>
      </w:r>
      <w:r w:rsidR="00706EC4" w:rsidRPr="00F51B66">
        <w:rPr>
          <w:rStyle w:val="FontStyle13"/>
        </w:rPr>
        <w:t xml:space="preserve"> понижением среднесуточных температур наружного воздуха </w:t>
      </w:r>
      <w:r w:rsidR="00046779" w:rsidRPr="00F51B66">
        <w:rPr>
          <w:rStyle w:val="FontStyle13"/>
        </w:rPr>
        <w:t>ил</w:t>
      </w:r>
      <w:r w:rsidR="00706EC4" w:rsidRPr="00F51B66">
        <w:rPr>
          <w:rStyle w:val="FontStyle13"/>
        </w:rPr>
        <w:t>и</w:t>
      </w:r>
      <w:r w:rsidR="00706EC4" w:rsidRPr="00F51B66">
        <w:rPr>
          <w:rStyle w:val="FontStyle13"/>
        </w:rPr>
        <w:br/>
        <w:t>значительным повышением влажности окружающей среды вследствие продо</w:t>
      </w:r>
      <w:r w:rsidRPr="00F51B66">
        <w:rPr>
          <w:rStyle w:val="FontStyle13"/>
        </w:rPr>
        <w:t>лжительных</w:t>
      </w:r>
      <w:r w:rsidRPr="00F51B66">
        <w:rPr>
          <w:rStyle w:val="FontStyle13"/>
        </w:rPr>
        <w:br/>
        <w:t xml:space="preserve">атмосферных осадков, </w:t>
      </w:r>
      <w:r w:rsidR="00706EC4" w:rsidRPr="00F51B66">
        <w:rPr>
          <w:rStyle w:val="FontStyle13"/>
        </w:rPr>
        <w:t xml:space="preserve">начать </w:t>
      </w:r>
      <w:r w:rsidRPr="00F51B66">
        <w:rPr>
          <w:rStyle w:val="FontStyle13"/>
        </w:rPr>
        <w:t xml:space="preserve">периодическое </w:t>
      </w:r>
      <w:r w:rsidR="00A83004" w:rsidRPr="00F51B66">
        <w:rPr>
          <w:rStyle w:val="FontStyle13"/>
        </w:rPr>
        <w:t xml:space="preserve"> протапливание</w:t>
      </w:r>
      <w:r w:rsidR="00706EC4" w:rsidRPr="00F51B66">
        <w:rPr>
          <w:rStyle w:val="FontStyle13"/>
        </w:rPr>
        <w:t xml:space="preserve"> зданий </w:t>
      </w:r>
      <w:r w:rsidR="00A83004" w:rsidRPr="00F51B66">
        <w:rPr>
          <w:rStyle w:val="FontStyle13"/>
        </w:rPr>
        <w:t>детских, лечебных и школьных учреждений, други</w:t>
      </w:r>
      <w:r w:rsidR="00046779" w:rsidRPr="00F51B66">
        <w:rPr>
          <w:rStyle w:val="FontStyle13"/>
        </w:rPr>
        <w:t>х учебных заведений</w:t>
      </w:r>
      <w:r w:rsidR="00A83004" w:rsidRPr="00F51B66">
        <w:rPr>
          <w:rStyle w:val="FontStyle13"/>
        </w:rPr>
        <w:t>.</w:t>
      </w:r>
    </w:p>
    <w:p w:rsidR="00A83004" w:rsidRPr="00F51B66" w:rsidRDefault="00A83004" w:rsidP="00E04182">
      <w:pPr>
        <w:pStyle w:val="Style8"/>
        <w:widowControl/>
        <w:tabs>
          <w:tab w:val="left" w:pos="1138"/>
        </w:tabs>
        <w:spacing w:line="240" w:lineRule="auto"/>
        <w:ind w:right="19"/>
        <w:rPr>
          <w:rStyle w:val="FontStyle13"/>
        </w:rPr>
      </w:pPr>
      <w:r w:rsidRPr="00F51B66">
        <w:rPr>
          <w:rStyle w:val="FontStyle13"/>
        </w:rPr>
        <w:t>3.</w:t>
      </w:r>
      <w:r w:rsidRPr="00F51B66">
        <w:rPr>
          <w:rStyle w:val="FontStyle13"/>
        </w:rPr>
        <w:tab/>
        <w:t>При установлении среднесуточных температур наружного воздуха ниже +8</w:t>
      </w:r>
      <w:r w:rsidRPr="00F51B66">
        <w:rPr>
          <w:rStyle w:val="FontStyle13"/>
          <w:vertAlign w:val="superscript"/>
        </w:rPr>
        <w:t>0</w:t>
      </w:r>
      <w:r w:rsidRPr="00F51B66">
        <w:rPr>
          <w:rStyle w:val="FontStyle13"/>
        </w:rPr>
        <w:t>С в течение 5 суток или метеорологическом прогнозе о резком понижении температуры наружного воздуха, перейти к регулярному отоплению зданий всех значений.</w:t>
      </w:r>
    </w:p>
    <w:p w:rsidR="00706EC4" w:rsidRPr="00F51B66" w:rsidRDefault="0013300C" w:rsidP="00E04182">
      <w:pPr>
        <w:pStyle w:val="Style8"/>
        <w:widowControl/>
        <w:tabs>
          <w:tab w:val="left" w:pos="984"/>
        </w:tabs>
        <w:spacing w:line="240" w:lineRule="auto"/>
        <w:ind w:right="24" w:firstLine="715"/>
      </w:pPr>
      <w:r w:rsidRPr="00F51B66">
        <w:rPr>
          <w:rStyle w:val="FontStyle13"/>
        </w:rPr>
        <w:t>4</w:t>
      </w:r>
      <w:r w:rsidR="003C58B7" w:rsidRPr="00F51B66">
        <w:rPr>
          <w:rStyle w:val="FontStyle13"/>
        </w:rPr>
        <w:t>.</w:t>
      </w:r>
      <w:r w:rsidR="003C58B7" w:rsidRPr="00F51B66">
        <w:rPr>
          <w:rStyle w:val="FontStyle13"/>
        </w:rPr>
        <w:tab/>
      </w:r>
      <w:r w:rsidR="00706EC4" w:rsidRPr="00F51B66">
        <w:rPr>
          <w:rStyle w:val="FontStyle13"/>
        </w:rPr>
        <w:t>В месячный срок после начала регулярного отопления произвести окончательную регулировку тепловых сетей, вводов в здания и внутридомовых систем отопления.</w:t>
      </w:r>
    </w:p>
    <w:p w:rsidR="00706EC4" w:rsidRPr="00F51B66" w:rsidRDefault="0013300C" w:rsidP="00E04182">
      <w:pPr>
        <w:jc w:val="both"/>
        <w:rPr>
          <w:bCs/>
          <w:u w:val="single"/>
        </w:rPr>
      </w:pPr>
      <w:r w:rsidRPr="00F51B66">
        <w:t xml:space="preserve">          5</w:t>
      </w:r>
      <w:r w:rsidR="00706EC4" w:rsidRPr="00F51B66">
        <w:t xml:space="preserve">. Данное распоряжение </w:t>
      </w:r>
      <w:r w:rsidR="00706EC4" w:rsidRPr="00F51B66">
        <w:rPr>
          <w:bCs/>
        </w:rPr>
        <w:t xml:space="preserve">разместить на официальном сайте МО «Приморское  городское поселение» </w:t>
      </w:r>
      <w:r w:rsidR="00DA631A" w:rsidRPr="00F51B66">
        <w:t>https://primorsk.vbglenobl.ru</w:t>
      </w:r>
      <w:r w:rsidR="00DA631A" w:rsidRPr="00F51B66">
        <w:rPr>
          <w:bCs/>
        </w:rPr>
        <w:t xml:space="preserve">, </w:t>
      </w:r>
      <w:r w:rsidR="00706EC4" w:rsidRPr="00F51B66">
        <w:rPr>
          <w:bCs/>
        </w:rPr>
        <w:t xml:space="preserve">в газете «Выборг», на официальном сетевом издании </w:t>
      </w:r>
      <w:proofErr w:type="spellStart"/>
      <w:r w:rsidR="00706EC4" w:rsidRPr="00F51B66">
        <w:rPr>
          <w:rFonts w:cs="Times New Roman CYR"/>
          <w:bCs/>
          <w:lang w:val="en-US" w:bidi="he-IL"/>
        </w:rPr>
        <w:t>npavrlo</w:t>
      </w:r>
      <w:proofErr w:type="spellEnd"/>
      <w:r w:rsidR="00706EC4" w:rsidRPr="00F51B66">
        <w:rPr>
          <w:rFonts w:cs="Times New Roman CYR"/>
          <w:bCs/>
          <w:lang w:bidi="he-IL"/>
        </w:rPr>
        <w:t>.</w:t>
      </w:r>
      <w:proofErr w:type="spellStart"/>
      <w:r w:rsidR="00706EC4" w:rsidRPr="00F51B66">
        <w:rPr>
          <w:rFonts w:cs="Times New Roman CYR"/>
          <w:bCs/>
          <w:lang w:val="en-US" w:bidi="he-IL"/>
        </w:rPr>
        <w:t>ru</w:t>
      </w:r>
      <w:proofErr w:type="spellEnd"/>
      <w:r w:rsidR="00706EC4" w:rsidRPr="00F51B66">
        <w:rPr>
          <w:rFonts w:cs="Times New Roman CYR"/>
          <w:bCs/>
          <w:lang w:bidi="he-IL"/>
        </w:rPr>
        <w:t>.</w:t>
      </w:r>
    </w:p>
    <w:p w:rsidR="00706EC4" w:rsidRPr="00F51B66" w:rsidRDefault="0013300C" w:rsidP="00706EC4">
      <w:pPr>
        <w:pStyle w:val="a3"/>
        <w:spacing w:line="240" w:lineRule="exact"/>
        <w:ind w:firstLine="0"/>
        <w:jc w:val="left"/>
        <w:rPr>
          <w:szCs w:val="24"/>
        </w:rPr>
      </w:pPr>
      <w:r w:rsidRPr="00F51B66">
        <w:rPr>
          <w:szCs w:val="24"/>
        </w:rPr>
        <w:t xml:space="preserve">          6</w:t>
      </w:r>
      <w:r w:rsidR="00706EC4" w:rsidRPr="00F51B66">
        <w:rPr>
          <w:szCs w:val="24"/>
        </w:rPr>
        <w:t xml:space="preserve">. </w:t>
      </w:r>
      <w:proofErr w:type="gramStart"/>
      <w:r w:rsidR="00706EC4" w:rsidRPr="00F51B66">
        <w:rPr>
          <w:szCs w:val="24"/>
        </w:rPr>
        <w:t>Контроль за</w:t>
      </w:r>
      <w:proofErr w:type="gramEnd"/>
      <w:r w:rsidR="00706EC4" w:rsidRPr="00F51B66">
        <w:rPr>
          <w:szCs w:val="24"/>
        </w:rPr>
        <w:t xml:space="preserve"> исполнением настоящего распоряжения оставляю за собой.  </w:t>
      </w:r>
    </w:p>
    <w:p w:rsidR="00706EC4" w:rsidRPr="00F51B66" w:rsidRDefault="00706EC4" w:rsidP="00706EC4">
      <w:pPr>
        <w:pStyle w:val="a3"/>
        <w:jc w:val="left"/>
        <w:rPr>
          <w:szCs w:val="24"/>
        </w:rPr>
      </w:pPr>
    </w:p>
    <w:p w:rsidR="004D31D4" w:rsidRPr="00F51B66" w:rsidRDefault="00ED54E0" w:rsidP="00706EC4">
      <w:r w:rsidRPr="00F51B66">
        <w:t>Г</w:t>
      </w:r>
      <w:r w:rsidR="00706EC4" w:rsidRPr="00F51B66">
        <w:t>лав</w:t>
      </w:r>
      <w:r w:rsidRPr="00F51B66">
        <w:t>а</w:t>
      </w:r>
      <w:r w:rsidR="00706EC4" w:rsidRPr="00F51B66">
        <w:t xml:space="preserve"> админист</w:t>
      </w:r>
      <w:r w:rsidRPr="00F51B66">
        <w:t>рации</w:t>
      </w:r>
    </w:p>
    <w:p w:rsidR="00706EC4" w:rsidRPr="00F51B66" w:rsidRDefault="00706EC4" w:rsidP="00706EC4">
      <w:r w:rsidRPr="00F51B66">
        <w:t>МО «Приморское городское поселение»</w:t>
      </w:r>
      <w:r w:rsidR="00ED54E0" w:rsidRPr="00F51B66">
        <w:tab/>
      </w:r>
      <w:r w:rsidR="004D31D4" w:rsidRPr="00F51B66">
        <w:tab/>
      </w:r>
      <w:r w:rsidR="004D31D4" w:rsidRPr="00F51B66">
        <w:tab/>
      </w:r>
      <w:r w:rsidR="005B3D93">
        <w:t xml:space="preserve">      </w:t>
      </w:r>
      <w:r w:rsidR="004D31D4" w:rsidRPr="00F51B66">
        <w:tab/>
      </w:r>
      <w:r w:rsidR="007B2B98" w:rsidRPr="00F51B66">
        <w:t xml:space="preserve">        </w:t>
      </w:r>
      <w:r w:rsidR="005B3D93">
        <w:t xml:space="preserve">   </w:t>
      </w:r>
      <w:r w:rsidR="004D31D4" w:rsidRPr="00F51B66">
        <w:tab/>
      </w:r>
      <w:r w:rsidR="007B2B98" w:rsidRPr="00F51B66">
        <w:t xml:space="preserve">С.Е. </w:t>
      </w:r>
      <w:proofErr w:type="gramStart"/>
      <w:r w:rsidR="007B2B98" w:rsidRPr="00F51B66">
        <w:t>Сахаровский</w:t>
      </w:r>
      <w:proofErr w:type="gramEnd"/>
    </w:p>
    <w:p w:rsidR="00706EC4" w:rsidRDefault="00706EC4" w:rsidP="00706EC4">
      <w:pPr>
        <w:rPr>
          <w:rFonts w:cs="Times New Roman CYR"/>
          <w:lang w:bidi="he-IL"/>
        </w:rPr>
      </w:pPr>
    </w:p>
    <w:p w:rsidR="00706EC4" w:rsidRDefault="00706EC4" w:rsidP="00706EC4">
      <w:pPr>
        <w:rPr>
          <w:rFonts w:cs="Times New Roman CYR"/>
          <w:lang w:bidi="he-IL"/>
        </w:rPr>
      </w:pPr>
    </w:p>
    <w:p w:rsidR="00706EC4" w:rsidRDefault="00706EC4" w:rsidP="00706EC4">
      <w:pPr>
        <w:rPr>
          <w:rFonts w:cs="Times New Roman CYR"/>
          <w:sz w:val="18"/>
          <w:szCs w:val="18"/>
          <w:lang w:bidi="he-IL"/>
        </w:rPr>
      </w:pPr>
    </w:p>
    <w:p w:rsidR="002251D7" w:rsidRPr="00E96648" w:rsidRDefault="00706EC4">
      <w:pPr>
        <w:rPr>
          <w:sz w:val="16"/>
          <w:szCs w:val="16"/>
        </w:rPr>
      </w:pPr>
      <w:proofErr w:type="gramStart"/>
      <w:r w:rsidRPr="00E96648">
        <w:rPr>
          <w:rFonts w:cs="Times New Roman CYR"/>
          <w:sz w:val="16"/>
          <w:szCs w:val="16"/>
          <w:lang w:bidi="he-IL"/>
        </w:rPr>
        <w:t>Разослано: дело, АО «</w:t>
      </w:r>
      <w:proofErr w:type="spellStart"/>
      <w:r w:rsidRPr="00E96648">
        <w:rPr>
          <w:rFonts w:cs="Times New Roman CYR"/>
          <w:sz w:val="16"/>
          <w:szCs w:val="16"/>
          <w:lang w:bidi="he-IL"/>
        </w:rPr>
        <w:t>Выборгтеплоэнерго</w:t>
      </w:r>
      <w:proofErr w:type="spellEnd"/>
      <w:r w:rsidRPr="00E96648">
        <w:rPr>
          <w:rFonts w:cs="Times New Roman CYR"/>
          <w:sz w:val="16"/>
          <w:szCs w:val="16"/>
          <w:lang w:bidi="he-IL"/>
        </w:rPr>
        <w:t>»,</w:t>
      </w:r>
      <w:r w:rsidRPr="00E96648">
        <w:rPr>
          <w:sz w:val="16"/>
          <w:szCs w:val="16"/>
        </w:rPr>
        <w:t xml:space="preserve"> </w:t>
      </w:r>
      <w:r w:rsidR="00BC29F1" w:rsidRPr="00E96648">
        <w:rPr>
          <w:sz w:val="16"/>
          <w:szCs w:val="16"/>
        </w:rPr>
        <w:t xml:space="preserve">ООО «ПЕТЕРБУРГТЕПЛОЭНЕРГО», Производственный участок №6/7 (г. Выборг), ЖСК № 6 (Санкт-Петербург) филиал ФГБУ «ЦЖКУ» МО РФ (по ЗВО),  </w:t>
      </w:r>
      <w:r w:rsidRPr="00E96648">
        <w:rPr>
          <w:sz w:val="16"/>
          <w:szCs w:val="16"/>
        </w:rPr>
        <w:t xml:space="preserve">прокуратура, </w:t>
      </w:r>
      <w:r w:rsidRPr="00E96648">
        <w:rPr>
          <w:bCs/>
          <w:sz w:val="16"/>
          <w:szCs w:val="16"/>
        </w:rPr>
        <w:t xml:space="preserve">сайт МО «Приморское городское поселение», </w:t>
      </w:r>
      <w:proofErr w:type="spellStart"/>
      <w:r w:rsidRPr="00E96648">
        <w:rPr>
          <w:bCs/>
          <w:sz w:val="16"/>
          <w:szCs w:val="16"/>
          <w:lang w:val="en-US"/>
        </w:rPr>
        <w:t>npavrlo</w:t>
      </w:r>
      <w:proofErr w:type="spellEnd"/>
      <w:r w:rsidRPr="00E96648">
        <w:rPr>
          <w:bCs/>
          <w:sz w:val="16"/>
          <w:szCs w:val="16"/>
        </w:rPr>
        <w:t>.</w:t>
      </w:r>
      <w:proofErr w:type="spellStart"/>
      <w:r w:rsidRPr="00E96648">
        <w:rPr>
          <w:bCs/>
          <w:sz w:val="16"/>
          <w:szCs w:val="16"/>
          <w:lang w:val="en-US"/>
        </w:rPr>
        <w:t>ru</w:t>
      </w:r>
      <w:proofErr w:type="spellEnd"/>
      <w:r w:rsidR="00400D66" w:rsidRPr="00E96648">
        <w:rPr>
          <w:bCs/>
          <w:sz w:val="16"/>
          <w:szCs w:val="16"/>
        </w:rPr>
        <w:t xml:space="preserve">, газета «Выборг», </w:t>
      </w:r>
      <w:r w:rsidR="00E96648" w:rsidRPr="00E96648">
        <w:rPr>
          <w:bCs/>
          <w:sz w:val="16"/>
          <w:szCs w:val="16"/>
        </w:rPr>
        <w:t>ООО «</w:t>
      </w:r>
      <w:proofErr w:type="spellStart"/>
      <w:r w:rsidR="00E96648" w:rsidRPr="00E96648">
        <w:rPr>
          <w:bCs/>
          <w:sz w:val="16"/>
          <w:szCs w:val="16"/>
        </w:rPr>
        <w:t>Энергопроект-М</w:t>
      </w:r>
      <w:proofErr w:type="spellEnd"/>
      <w:r w:rsidR="00E96648" w:rsidRPr="00E96648">
        <w:rPr>
          <w:bCs/>
          <w:sz w:val="16"/>
          <w:szCs w:val="16"/>
        </w:rPr>
        <w:t>», ООО «</w:t>
      </w:r>
      <w:proofErr w:type="spellStart"/>
      <w:r w:rsidR="00E96648" w:rsidRPr="00E96648">
        <w:rPr>
          <w:bCs/>
          <w:sz w:val="16"/>
          <w:szCs w:val="16"/>
        </w:rPr>
        <w:t>Аниоль</w:t>
      </w:r>
      <w:proofErr w:type="spellEnd"/>
      <w:r w:rsidR="00E96648" w:rsidRPr="00E96648">
        <w:rPr>
          <w:bCs/>
          <w:sz w:val="16"/>
          <w:szCs w:val="16"/>
        </w:rPr>
        <w:t xml:space="preserve">», ООО «Единство плюс», ООО «УК «Районное ЖКХ», ООО «УК </w:t>
      </w:r>
      <w:proofErr w:type="spellStart"/>
      <w:r w:rsidR="00E96648" w:rsidRPr="00E96648">
        <w:rPr>
          <w:bCs/>
          <w:sz w:val="16"/>
          <w:szCs w:val="16"/>
        </w:rPr>
        <w:t>Ермилово</w:t>
      </w:r>
      <w:proofErr w:type="spellEnd"/>
      <w:r w:rsidR="00E96648" w:rsidRPr="00E96648">
        <w:rPr>
          <w:bCs/>
          <w:sz w:val="16"/>
          <w:szCs w:val="16"/>
        </w:rPr>
        <w:t>», ООО «Приморская УК», ООО «Уютный дом Выборг», ООО «Комфорт Выборгского района», ООО «УК Выборг</w:t>
      </w:r>
      <w:proofErr w:type="gramEnd"/>
      <w:r w:rsidR="00E96648" w:rsidRPr="00E96648">
        <w:rPr>
          <w:bCs/>
          <w:sz w:val="16"/>
          <w:szCs w:val="16"/>
        </w:rPr>
        <w:t xml:space="preserve"> Дом».</w:t>
      </w:r>
    </w:p>
    <w:sectPr w:rsidR="002251D7" w:rsidRPr="00E96648" w:rsidSect="008D3C1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5419"/>
    <w:multiLevelType w:val="singleLevel"/>
    <w:tmpl w:val="2E06107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6EC4"/>
    <w:rsid w:val="00037EE7"/>
    <w:rsid w:val="00046779"/>
    <w:rsid w:val="0005610B"/>
    <w:rsid w:val="00062B8E"/>
    <w:rsid w:val="000761C5"/>
    <w:rsid w:val="0008369B"/>
    <w:rsid w:val="000B6323"/>
    <w:rsid w:val="0013300C"/>
    <w:rsid w:val="00147C72"/>
    <w:rsid w:val="0016515D"/>
    <w:rsid w:val="00180D71"/>
    <w:rsid w:val="001A7A11"/>
    <w:rsid w:val="00222F02"/>
    <w:rsid w:val="002251D7"/>
    <w:rsid w:val="003265BD"/>
    <w:rsid w:val="003720B7"/>
    <w:rsid w:val="003C58B7"/>
    <w:rsid w:val="003C63ED"/>
    <w:rsid w:val="003E025D"/>
    <w:rsid w:val="00400D66"/>
    <w:rsid w:val="004D31D4"/>
    <w:rsid w:val="004E6AFA"/>
    <w:rsid w:val="00504553"/>
    <w:rsid w:val="00515C11"/>
    <w:rsid w:val="00591641"/>
    <w:rsid w:val="005931A5"/>
    <w:rsid w:val="005A4FD6"/>
    <w:rsid w:val="005B3D93"/>
    <w:rsid w:val="005E383F"/>
    <w:rsid w:val="005E58DA"/>
    <w:rsid w:val="005F78EC"/>
    <w:rsid w:val="005F79E9"/>
    <w:rsid w:val="00643F99"/>
    <w:rsid w:val="00673D66"/>
    <w:rsid w:val="006E6129"/>
    <w:rsid w:val="00706EC4"/>
    <w:rsid w:val="00713843"/>
    <w:rsid w:val="007B2B98"/>
    <w:rsid w:val="007B37D8"/>
    <w:rsid w:val="007E0B37"/>
    <w:rsid w:val="0085091C"/>
    <w:rsid w:val="00854AD3"/>
    <w:rsid w:val="00867062"/>
    <w:rsid w:val="00885CA2"/>
    <w:rsid w:val="008F3694"/>
    <w:rsid w:val="008F62A8"/>
    <w:rsid w:val="009373F3"/>
    <w:rsid w:val="00942B09"/>
    <w:rsid w:val="00954B44"/>
    <w:rsid w:val="0097246E"/>
    <w:rsid w:val="009A0B8E"/>
    <w:rsid w:val="00A346A5"/>
    <w:rsid w:val="00A83004"/>
    <w:rsid w:val="00A84984"/>
    <w:rsid w:val="00AD623C"/>
    <w:rsid w:val="00B702B5"/>
    <w:rsid w:val="00BB4D91"/>
    <w:rsid w:val="00BC29F1"/>
    <w:rsid w:val="00BF01EF"/>
    <w:rsid w:val="00BF3DB3"/>
    <w:rsid w:val="00CD0B8C"/>
    <w:rsid w:val="00D22F6A"/>
    <w:rsid w:val="00D81BA7"/>
    <w:rsid w:val="00DA631A"/>
    <w:rsid w:val="00E04182"/>
    <w:rsid w:val="00E1499D"/>
    <w:rsid w:val="00E510FB"/>
    <w:rsid w:val="00E96648"/>
    <w:rsid w:val="00ED54E0"/>
    <w:rsid w:val="00F06F9B"/>
    <w:rsid w:val="00F27CC4"/>
    <w:rsid w:val="00F51B66"/>
    <w:rsid w:val="00F73CAD"/>
    <w:rsid w:val="00FA50CA"/>
    <w:rsid w:val="00FC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4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6EC4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6EC4"/>
    <w:rPr>
      <w:rFonts w:eastAsia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706EC4"/>
    <w:rPr>
      <w:rFonts w:cs="Times New Roman"/>
      <w:color w:val="0000FF"/>
      <w:u w:val="single"/>
    </w:rPr>
  </w:style>
  <w:style w:type="character" w:customStyle="1" w:styleId="FontStyle13">
    <w:name w:val="Font Style13"/>
    <w:basedOn w:val="a0"/>
    <w:uiPriority w:val="99"/>
    <w:rsid w:val="00706EC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6EC4"/>
    <w:pPr>
      <w:widowControl w:val="0"/>
      <w:autoSpaceDE w:val="0"/>
      <w:autoSpaceDN w:val="0"/>
      <w:adjustRightInd w:val="0"/>
      <w:spacing w:line="269" w:lineRule="exact"/>
      <w:ind w:firstLine="754"/>
      <w:jc w:val="both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06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2021-09-09T07:39:00Z</cp:lastPrinted>
  <dcterms:created xsi:type="dcterms:W3CDTF">2021-09-09T07:14:00Z</dcterms:created>
  <dcterms:modified xsi:type="dcterms:W3CDTF">2023-09-22T07:10:00Z</dcterms:modified>
</cp:coreProperties>
</file>